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EF97" w14:textId="6D15204B" w:rsidR="00207BCB" w:rsidRPr="002A718F" w:rsidRDefault="00AC07CB" w:rsidP="001B5DFC">
      <w:pPr>
        <w:pStyle w:val="Heading2"/>
        <w:ind w:left="1440" w:right="1440"/>
        <w:jc w:val="center"/>
        <w:rPr>
          <w:b w:val="0"/>
          <w:w w:val="105"/>
        </w:rPr>
      </w:pPr>
      <w:bookmarkStart w:id="0" w:name="_Appendix_E:_Teacher/Parent"/>
      <w:bookmarkStart w:id="1" w:name="_Toc112055545"/>
      <w:bookmarkStart w:id="2" w:name="_Toc134186227"/>
      <w:bookmarkEnd w:id="0"/>
      <w:r w:rsidRPr="002A718F">
        <w:rPr>
          <w:w w:val="105"/>
        </w:rPr>
        <w:t>Appendix E</w:t>
      </w:r>
      <w:r w:rsidR="005F16CC" w:rsidRPr="002A718F">
        <w:rPr>
          <w:w w:val="105"/>
        </w:rPr>
        <w:t xml:space="preserve">: </w:t>
      </w:r>
      <w:r w:rsidRPr="002A718F">
        <w:rPr>
          <w:w w:val="105"/>
        </w:rPr>
        <w:t>Teacher/Parent Interview: Speech Sound Production and Use</w:t>
      </w:r>
      <w:bookmarkEnd w:id="1"/>
      <w:bookmarkEnd w:id="2"/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14"/>
      </w:tblGrid>
      <w:tr w:rsidR="00A8465C" w14:paraId="614DC501" w14:textId="77777777" w:rsidTr="00A8465C">
        <w:tc>
          <w:tcPr>
            <w:tcW w:w="9350" w:type="dxa"/>
          </w:tcPr>
          <w:p w14:paraId="553B5C38" w14:textId="1D35CF81" w:rsidR="00A8465C" w:rsidRDefault="00A8465C" w:rsidP="00B51B52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3" w:name="_Hlk143093319"/>
            <w:r w:rsidRPr="00A8465C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366338431"/>
                <w:placeholder>
                  <w:docPart w:val="430D704AD7734D2880CCF341A6298192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A8465C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A8465C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772826748"/>
                <w:placeholder>
                  <w:docPart w:val="1B15F0993A5046C4BDA0B2F5821AD0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465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date</w:t>
                </w:r>
                <w:r w:rsidRPr="006160D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65C" w14:paraId="2CFCF3A3" w14:textId="77777777" w:rsidTr="00A8465C">
        <w:tc>
          <w:tcPr>
            <w:tcW w:w="9350" w:type="dxa"/>
          </w:tcPr>
          <w:p w14:paraId="7F8BB072" w14:textId="254042AC" w:rsidR="00A8465C" w:rsidRPr="00A8465C" w:rsidRDefault="00A8465C" w:rsidP="00B51B52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764150478"/>
                <w:placeholder>
                  <w:docPart w:val="CB1BE2DC13184BC39606BD116B464B25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505362326"/>
                <w:placeholder>
                  <w:docPart w:val="5ECB16E6970C452CA9DE0AF269B3A58A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395135248"/>
                <w:placeholder>
                  <w:docPart w:val="D6B479D71C364F2291EAFCC72880DFDB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A8465C" w14:paraId="5A85360A" w14:textId="77777777" w:rsidTr="00A8465C">
        <w:tc>
          <w:tcPr>
            <w:tcW w:w="9350" w:type="dxa"/>
          </w:tcPr>
          <w:p w14:paraId="7F1B6F2E" w14:textId="5FFF46F0" w:rsidR="00A8465C" w:rsidRPr="00A8465C" w:rsidRDefault="00A8465C" w:rsidP="00B51B52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151726429"/>
                <w:placeholder>
                  <w:docPart w:val="B94BA3217CB74D75AD4509084507A5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642087265"/>
                <w:placeholder>
                  <w:docPart w:val="3AA039FBBEBB46EB9CC591A200D8E7F4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A8465C" w14:paraId="47709E13" w14:textId="77777777" w:rsidTr="00A8465C">
        <w:tc>
          <w:tcPr>
            <w:tcW w:w="9350" w:type="dxa"/>
          </w:tcPr>
          <w:p w14:paraId="43770110" w14:textId="158C10CB" w:rsidR="00A8465C" w:rsidRPr="00A8465C" w:rsidRDefault="00A8465C" w:rsidP="00B51B52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2105378605"/>
                <w:placeholder>
                  <w:docPart w:val="5D64949ECF394EE3BA7BFBC8F38A5A88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Respondent’s Name: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456610865"/>
                <w:placeholder>
                  <w:docPart w:val="9CD18FCBD5934B53B7DBF82691BFBA78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Respondent’s Name</w:t>
                </w:r>
              </w:sdtContent>
            </w:sdt>
          </w:p>
        </w:tc>
      </w:tr>
      <w:tr w:rsidR="00A8465C" w14:paraId="63B9B2EA" w14:textId="77777777" w:rsidTr="00A8465C">
        <w:tc>
          <w:tcPr>
            <w:tcW w:w="9350" w:type="dxa"/>
          </w:tcPr>
          <w:p w14:paraId="466D21E2" w14:textId="3A69C3A5" w:rsidR="00A8465C" w:rsidRPr="00A8465C" w:rsidRDefault="00A8465C" w:rsidP="00B51B52">
            <w:pPr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Primary Language: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637875992"/>
                <w:placeholder>
                  <w:docPart w:val="6DCB879B0A4E453393CAB6615AE730C9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Primary Language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978069634"/>
                <w:placeholder>
                  <w:docPart w:val="BA8535F63AE74EB5B1BFBDF236BCF123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bookmarkEnd w:id="3"/>
    <w:p w14:paraId="202909EA" w14:textId="1BDFB090" w:rsidR="0014595B" w:rsidRPr="008248CF" w:rsidRDefault="00AC07CB" w:rsidP="00A8465C">
      <w:pPr>
        <w:spacing w:line="252" w:lineRule="auto"/>
        <w:rPr>
          <w:rFonts w:ascii="Arial" w:hAnsi="Arial" w:cs="Arial"/>
          <w:b/>
          <w:color w:val="0F0F0F"/>
          <w:spacing w:val="-1"/>
          <w:w w:val="117"/>
          <w:szCs w:val="24"/>
        </w:rPr>
      </w:pPr>
      <w:r w:rsidRPr="008248CF">
        <w:rPr>
          <w:rFonts w:ascii="Arial" w:hAnsi="Arial" w:cs="Arial"/>
          <w:b/>
          <w:color w:val="0F0F0F"/>
          <w:w w:val="105"/>
          <w:szCs w:val="24"/>
        </w:rPr>
        <w:t xml:space="preserve">Place a check in the appropriate column to rate student performance </w:t>
      </w:r>
      <w:r w:rsidR="00961BDD" w:rsidRPr="008248CF">
        <w:rPr>
          <w:rFonts w:ascii="Arial" w:hAnsi="Arial" w:cs="Arial"/>
          <w:b/>
          <w:color w:val="0F0F0F"/>
          <w:w w:val="105"/>
          <w:szCs w:val="24"/>
        </w:rPr>
        <w:t>and return</w:t>
      </w:r>
      <w:r w:rsidR="00E4239A" w:rsidRPr="008248CF">
        <w:rPr>
          <w:rFonts w:ascii="Arial" w:hAnsi="Arial" w:cs="Arial"/>
          <w:b/>
          <w:color w:val="0F0F0F"/>
          <w:w w:val="105"/>
          <w:szCs w:val="24"/>
        </w:rPr>
        <w:t xml:space="preserve"> this form to the Speech-Language Pathologist/Speech</w:t>
      </w:r>
      <w:r w:rsidR="007A0D1F" w:rsidRPr="008248CF">
        <w:rPr>
          <w:rFonts w:ascii="Arial" w:hAnsi="Arial" w:cs="Arial"/>
          <w:b/>
          <w:color w:val="0F0F0F"/>
          <w:w w:val="105"/>
          <w:szCs w:val="24"/>
        </w:rPr>
        <w:t xml:space="preserve"> Associate</w:t>
      </w:r>
      <w:r w:rsidRPr="008248CF">
        <w:rPr>
          <w:rFonts w:ascii="Arial" w:hAnsi="Arial" w:cs="Arial"/>
          <w:b/>
          <w:color w:val="0F0F0F"/>
          <w:spacing w:val="-1"/>
          <w:w w:val="117"/>
          <w:szCs w:val="24"/>
        </w:rPr>
        <w:t>.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551"/>
        <w:gridCol w:w="5294"/>
        <w:gridCol w:w="756"/>
        <w:gridCol w:w="584"/>
        <w:gridCol w:w="585"/>
        <w:gridCol w:w="585"/>
        <w:gridCol w:w="585"/>
        <w:gridCol w:w="585"/>
      </w:tblGrid>
      <w:tr w:rsidR="0014595B" w:rsidRPr="004339AA" w14:paraId="044AB11A" w14:textId="77777777" w:rsidTr="00154DEE">
        <w:trPr>
          <w:cantSplit/>
          <w:trHeight w:val="1123"/>
        </w:trPr>
        <w:tc>
          <w:tcPr>
            <w:tcW w:w="6601" w:type="dxa"/>
            <w:gridSpan w:val="3"/>
            <w:vMerge w:val="restart"/>
            <w:tcBorders>
              <w:top w:val="single" w:sz="8" w:space="0" w:color="000000" w:themeColor="text1"/>
            </w:tcBorders>
          </w:tcPr>
          <w:p w14:paraId="28649647" w14:textId="77777777" w:rsidR="0014595B" w:rsidRPr="00CE0B88" w:rsidRDefault="0014595B" w:rsidP="00B058F3">
            <w:pPr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As compared to peers in the same setting</w:t>
            </w:r>
          </w:p>
        </w:tc>
        <w:tc>
          <w:tcPr>
            <w:tcW w:w="584" w:type="dxa"/>
            <w:textDirection w:val="btLr"/>
          </w:tcPr>
          <w:p w14:paraId="35E5EB86" w14:textId="77777777" w:rsidR="0014595B" w:rsidRPr="00CE0B88" w:rsidRDefault="0014595B" w:rsidP="00154DEE">
            <w:pPr>
              <w:spacing w:before="0" w:line="252" w:lineRule="auto"/>
              <w:ind w:left="14" w:right="14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Always</w:t>
            </w:r>
          </w:p>
        </w:tc>
        <w:tc>
          <w:tcPr>
            <w:tcW w:w="585" w:type="dxa"/>
            <w:textDirection w:val="btLr"/>
          </w:tcPr>
          <w:p w14:paraId="50894354" w14:textId="77777777" w:rsidR="0014595B" w:rsidRPr="00CE0B88" w:rsidRDefault="0014595B" w:rsidP="00154DEE">
            <w:pPr>
              <w:spacing w:before="0" w:line="252" w:lineRule="auto"/>
              <w:ind w:left="14" w:right="14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Often</w:t>
            </w:r>
          </w:p>
        </w:tc>
        <w:tc>
          <w:tcPr>
            <w:tcW w:w="585" w:type="dxa"/>
            <w:textDirection w:val="btLr"/>
          </w:tcPr>
          <w:p w14:paraId="3CE8CA94" w14:textId="77777777" w:rsidR="0014595B" w:rsidRPr="00CE0B88" w:rsidRDefault="0014595B" w:rsidP="00154DEE">
            <w:pPr>
              <w:spacing w:before="0" w:line="252" w:lineRule="auto"/>
              <w:ind w:left="14" w:right="14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Sometimes</w:t>
            </w:r>
          </w:p>
        </w:tc>
        <w:tc>
          <w:tcPr>
            <w:tcW w:w="585" w:type="dxa"/>
            <w:textDirection w:val="btLr"/>
          </w:tcPr>
          <w:p w14:paraId="49B05A2B" w14:textId="77777777" w:rsidR="0014595B" w:rsidRPr="00CE0B88" w:rsidRDefault="0014595B" w:rsidP="00154DEE">
            <w:pPr>
              <w:spacing w:before="0" w:line="252" w:lineRule="auto"/>
              <w:ind w:left="14" w:right="14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Rarely</w:t>
            </w:r>
          </w:p>
        </w:tc>
        <w:tc>
          <w:tcPr>
            <w:tcW w:w="585" w:type="dxa"/>
            <w:textDirection w:val="btLr"/>
          </w:tcPr>
          <w:p w14:paraId="0D800BA0" w14:textId="77777777" w:rsidR="0014595B" w:rsidRPr="00CE0B88" w:rsidRDefault="0014595B" w:rsidP="00154DEE">
            <w:pPr>
              <w:spacing w:before="0" w:line="252" w:lineRule="auto"/>
              <w:ind w:left="14" w:right="14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Never</w:t>
            </w:r>
          </w:p>
        </w:tc>
      </w:tr>
      <w:tr w:rsidR="0014595B" w:rsidRPr="004339AA" w14:paraId="51727FBF" w14:textId="77777777" w:rsidTr="00154DEE">
        <w:trPr>
          <w:trHeight w:val="255"/>
        </w:trPr>
        <w:tc>
          <w:tcPr>
            <w:tcW w:w="6601" w:type="dxa"/>
            <w:gridSpan w:val="3"/>
            <w:vMerge/>
          </w:tcPr>
          <w:p w14:paraId="4078D9DC" w14:textId="77777777" w:rsidR="0014595B" w:rsidRPr="004339AA" w:rsidRDefault="0014595B" w:rsidP="00B058F3">
            <w:pPr>
              <w:spacing w:line="252" w:lineRule="auto"/>
              <w:ind w:right="36"/>
              <w:rPr>
                <w:rFonts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584" w:type="dxa"/>
            <w:tcMar>
              <w:left w:w="115" w:type="dxa"/>
              <w:right w:w="115" w:type="dxa"/>
            </w:tcMar>
            <w:vAlign w:val="center"/>
          </w:tcPr>
          <w:p w14:paraId="774A953A" w14:textId="77777777" w:rsidR="0014595B" w:rsidRPr="00CE0B88" w:rsidRDefault="0014595B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</w:t>
            </w:r>
          </w:p>
        </w:tc>
        <w:tc>
          <w:tcPr>
            <w:tcW w:w="585" w:type="dxa"/>
            <w:tcMar>
              <w:left w:w="115" w:type="dxa"/>
              <w:right w:w="115" w:type="dxa"/>
            </w:tcMar>
            <w:vAlign w:val="center"/>
          </w:tcPr>
          <w:p w14:paraId="034BB6C7" w14:textId="77777777" w:rsidR="0014595B" w:rsidRPr="00CE0B88" w:rsidRDefault="0014595B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</w:t>
            </w:r>
          </w:p>
        </w:tc>
        <w:tc>
          <w:tcPr>
            <w:tcW w:w="585" w:type="dxa"/>
            <w:tcMar>
              <w:left w:w="115" w:type="dxa"/>
              <w:right w:w="115" w:type="dxa"/>
            </w:tcMar>
            <w:vAlign w:val="center"/>
          </w:tcPr>
          <w:p w14:paraId="0AAFA891" w14:textId="77777777" w:rsidR="0014595B" w:rsidRPr="00CE0B88" w:rsidRDefault="0014595B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</w:t>
            </w:r>
          </w:p>
        </w:tc>
        <w:tc>
          <w:tcPr>
            <w:tcW w:w="585" w:type="dxa"/>
            <w:tcMar>
              <w:left w:w="115" w:type="dxa"/>
              <w:right w:w="115" w:type="dxa"/>
            </w:tcMar>
            <w:vAlign w:val="center"/>
          </w:tcPr>
          <w:p w14:paraId="0FE285F8" w14:textId="77777777" w:rsidR="0014595B" w:rsidRPr="00CE0B88" w:rsidRDefault="0014595B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</w:t>
            </w:r>
          </w:p>
        </w:tc>
        <w:tc>
          <w:tcPr>
            <w:tcW w:w="585" w:type="dxa"/>
            <w:tcMar>
              <w:left w:w="115" w:type="dxa"/>
              <w:right w:w="115" w:type="dxa"/>
            </w:tcMar>
            <w:vAlign w:val="center"/>
          </w:tcPr>
          <w:p w14:paraId="003A238D" w14:textId="77777777" w:rsidR="0014595B" w:rsidRPr="00CE0B88" w:rsidRDefault="0014595B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E0B88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</w:t>
            </w:r>
          </w:p>
        </w:tc>
      </w:tr>
      <w:tr w:rsidR="00294021" w:rsidRPr="004339AA" w14:paraId="6F5338D2" w14:textId="77777777" w:rsidTr="00154DEE">
        <w:tc>
          <w:tcPr>
            <w:tcW w:w="551" w:type="dxa"/>
          </w:tcPr>
          <w:p w14:paraId="309BA854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1.</w:t>
            </w:r>
          </w:p>
        </w:tc>
        <w:tc>
          <w:tcPr>
            <w:tcW w:w="6050" w:type="dxa"/>
            <w:gridSpan w:val="2"/>
          </w:tcPr>
          <w:p w14:paraId="5E957834" w14:textId="25AA26F3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 you understand the student’s speech in normal conversation?</w:t>
            </w:r>
          </w:p>
        </w:tc>
        <w:sdt>
          <w:sdtPr>
            <w:rPr>
              <w:b/>
            </w:rPr>
            <w:id w:val="-14306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27314CFE" w14:textId="57EA2F5D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2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963678B" w14:textId="4E27DDF9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64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5880CF8" w14:textId="6A7B7577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51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F667F41" w14:textId="1D565889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85" w:type="dxa"/>
          </w:tcPr>
          <w:sdt>
            <w:sdtPr>
              <w:rPr>
                <w:b/>
              </w:rPr>
              <w:id w:val="-1774694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CAF71" w14:textId="148F2E61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294021" w:rsidRPr="004339AA" w14:paraId="419955BE" w14:textId="77777777" w:rsidTr="00154DEE">
        <w:trPr>
          <w:trHeight w:val="408"/>
        </w:trPr>
        <w:tc>
          <w:tcPr>
            <w:tcW w:w="551" w:type="dxa"/>
          </w:tcPr>
          <w:p w14:paraId="66B7C806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2.</w:t>
            </w:r>
          </w:p>
        </w:tc>
        <w:tc>
          <w:tcPr>
            <w:tcW w:w="6050" w:type="dxa"/>
            <w:gridSpan w:val="2"/>
          </w:tcPr>
          <w:p w14:paraId="33817236" w14:textId="566FE2D0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 the student’s peers understand him/her in normal conversation?</w:t>
            </w:r>
          </w:p>
        </w:tc>
        <w:sdt>
          <w:sdtPr>
            <w:rPr>
              <w:b/>
            </w:rPr>
            <w:id w:val="1478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080747E7" w14:textId="53F2F1F7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685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A5E2AEF" w14:textId="2A396972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728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9A1C747" w14:textId="778F16A6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59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E66A7F7" w14:textId="4764CF26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3530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34678EA" w14:textId="016BAD90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49DC3406" w14:textId="77777777" w:rsidTr="00154DEE">
        <w:tc>
          <w:tcPr>
            <w:tcW w:w="551" w:type="dxa"/>
          </w:tcPr>
          <w:p w14:paraId="327B1E5D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3.</w:t>
            </w:r>
          </w:p>
        </w:tc>
        <w:tc>
          <w:tcPr>
            <w:tcW w:w="6050" w:type="dxa"/>
            <w:gridSpan w:val="2"/>
          </w:tcPr>
          <w:p w14:paraId="38489314" w14:textId="34477E46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Does the student appear to be free of frustration (</w:t>
            </w:r>
            <w:r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does not engage in c</w:t>
            </w: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rying, anger, refusal to repeat, etc.) if misunderstood?</w:t>
            </w:r>
          </w:p>
        </w:tc>
        <w:sdt>
          <w:sdtPr>
            <w:rPr>
              <w:b/>
            </w:rPr>
            <w:id w:val="-14194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33F3012" w14:textId="1AEE2F1A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39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A23F928" w14:textId="3E91BE5B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60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11A4C79" w14:textId="78407A17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5506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8F488BC" w14:textId="5C98C262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35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82E78C7" w14:textId="6B661785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12DB4F5A" w14:textId="77777777" w:rsidTr="00154DEE">
        <w:tc>
          <w:tcPr>
            <w:tcW w:w="551" w:type="dxa"/>
          </w:tcPr>
          <w:p w14:paraId="1FC499D5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4.</w:t>
            </w:r>
          </w:p>
        </w:tc>
        <w:tc>
          <w:tcPr>
            <w:tcW w:w="6050" w:type="dxa"/>
            <w:gridSpan w:val="2"/>
          </w:tcPr>
          <w:p w14:paraId="544E3713" w14:textId="3A6A1B8F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Does the student answer questions and participate in discussions?</w:t>
            </w:r>
          </w:p>
        </w:tc>
        <w:sdt>
          <w:sdtPr>
            <w:rPr>
              <w:b/>
            </w:rPr>
            <w:id w:val="-6199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7A3C4AB" w14:textId="46A13510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68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0BCBC1F" w14:textId="317D8872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04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389CF99" w14:textId="37E84AE4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295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8EDEE5B" w14:textId="658DDF9F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280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ADE07BA" w14:textId="0EC8CBF4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7FBEB388" w14:textId="77777777" w:rsidTr="00154DEE">
        <w:tc>
          <w:tcPr>
            <w:tcW w:w="551" w:type="dxa"/>
          </w:tcPr>
          <w:p w14:paraId="027FEEF0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5.</w:t>
            </w:r>
          </w:p>
        </w:tc>
        <w:tc>
          <w:tcPr>
            <w:tcW w:w="6050" w:type="dxa"/>
            <w:gridSpan w:val="2"/>
          </w:tcPr>
          <w:p w14:paraId="00FE2C5B" w14:textId="28D7203F" w:rsidR="00294021" w:rsidRPr="00673731" w:rsidRDefault="00294021" w:rsidP="00294021">
            <w:pPr>
              <w:spacing w:before="40" w:after="40" w:line="22" w:lineRule="atLeast"/>
              <w:ind w:right="43"/>
              <w:jc w:val="both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 you feel the student is outgoing?</w:t>
            </w:r>
          </w:p>
        </w:tc>
        <w:sdt>
          <w:sdtPr>
            <w:rPr>
              <w:b/>
            </w:rPr>
            <w:id w:val="11427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31F85742" w14:textId="4845066A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60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F38524B" w14:textId="1B13E1E2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6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EB9CD57" w14:textId="64CD589E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378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9076CBE" w14:textId="34CD841C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45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CE386FF" w14:textId="4B51F06D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4F2670AB" w14:textId="77777777" w:rsidTr="00154DEE">
        <w:tc>
          <w:tcPr>
            <w:tcW w:w="551" w:type="dxa"/>
          </w:tcPr>
          <w:p w14:paraId="51FA72DF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6.</w:t>
            </w:r>
          </w:p>
        </w:tc>
        <w:tc>
          <w:tcPr>
            <w:tcW w:w="6050" w:type="dxa"/>
            <w:gridSpan w:val="2"/>
          </w:tcPr>
          <w:p w14:paraId="1015C8A1" w14:textId="14903667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 peers accept the student’s speech and not comment to the student, each other, or you about his/her speech?</w:t>
            </w:r>
          </w:p>
        </w:tc>
        <w:sdt>
          <w:sdtPr>
            <w:rPr>
              <w:b/>
            </w:rPr>
            <w:id w:val="-20613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2EBE8661" w14:textId="21815FAA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3361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E36126D" w14:textId="7B3FBCF8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03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B6DBB9C" w14:textId="5741697B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31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BC32B9D" w14:textId="03788966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80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96CD4A4" w14:textId="423BCF3E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147C66BE" w14:textId="77777777" w:rsidTr="00154DEE">
        <w:tc>
          <w:tcPr>
            <w:tcW w:w="551" w:type="dxa"/>
          </w:tcPr>
          <w:p w14:paraId="10BD28D7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7.</w:t>
            </w:r>
          </w:p>
        </w:tc>
        <w:tc>
          <w:tcPr>
            <w:tcW w:w="6050" w:type="dxa"/>
            <w:gridSpan w:val="2"/>
          </w:tcPr>
          <w:p w14:paraId="43D475FB" w14:textId="66D5D76B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Does the student actively engage in social interactions with peers?</w:t>
            </w:r>
          </w:p>
        </w:tc>
        <w:sdt>
          <w:sdtPr>
            <w:rPr>
              <w:b/>
            </w:rPr>
            <w:id w:val="-2324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8BEE8AA" w14:textId="49F53D0F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01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EF08A5D" w14:textId="603435D9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71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CF8EC00" w14:textId="4E02B806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758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4828A27" w14:textId="595A9120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85" w:type="dxa"/>
          </w:tcPr>
          <w:sdt>
            <w:sdtPr>
              <w:rPr>
                <w:b/>
              </w:rPr>
              <w:id w:val="-31904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ABEF4" w14:textId="027E5564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294021" w:rsidRPr="004339AA" w14:paraId="6FCB980F" w14:textId="77777777" w:rsidTr="00154DEE">
        <w:tc>
          <w:tcPr>
            <w:tcW w:w="551" w:type="dxa"/>
          </w:tcPr>
          <w:p w14:paraId="037E412C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8.</w:t>
            </w:r>
          </w:p>
        </w:tc>
        <w:tc>
          <w:tcPr>
            <w:tcW w:w="6050" w:type="dxa"/>
            <w:gridSpan w:val="2"/>
          </w:tcPr>
          <w:p w14:paraId="1D96E6AA" w14:textId="49AB2DEB" w:rsidR="00294021" w:rsidRPr="00673731" w:rsidRDefault="00294021" w:rsidP="00294021">
            <w:pPr>
              <w:tabs>
                <w:tab w:val="left" w:pos="1912"/>
              </w:tabs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Can you listen to what the student is saying without being distracted by his/her speech?</w:t>
            </w:r>
          </w:p>
        </w:tc>
        <w:sdt>
          <w:sdtPr>
            <w:rPr>
              <w:b/>
            </w:rPr>
            <w:id w:val="-4774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11BCBA5" w14:textId="439E8BDC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036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2604225" w14:textId="3468490C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1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1D6710A" w14:textId="1FC71ED6" w:rsidR="00294021" w:rsidRPr="00961BDD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45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ABB602E" w14:textId="34F6CA8A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069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1658C7E" w14:textId="7AC4DEF4" w:rsidR="00294021" w:rsidRPr="00673731" w:rsidRDefault="00294021" w:rsidP="00294021">
                <w:pPr>
                  <w:spacing w:before="100" w:beforeAutospacing="1" w:after="100" w:afterAutospacing="1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0D094628" w14:textId="77777777" w:rsidTr="00154DEE">
        <w:tc>
          <w:tcPr>
            <w:tcW w:w="551" w:type="dxa"/>
          </w:tcPr>
          <w:p w14:paraId="709572EE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9.</w:t>
            </w:r>
          </w:p>
        </w:tc>
        <w:tc>
          <w:tcPr>
            <w:tcW w:w="6050" w:type="dxa"/>
            <w:gridSpan w:val="2"/>
          </w:tcPr>
          <w:p w14:paraId="3066FB7D" w14:textId="5D8091B3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Does the student’s speech allow for participation and progress in activities? Please explain any difficulties below.</w:t>
            </w:r>
          </w:p>
        </w:tc>
        <w:sdt>
          <w:sdtPr>
            <w:rPr>
              <w:b/>
            </w:rPr>
            <w:id w:val="-45764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79CABAF4" w14:textId="6DAA3A23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848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1732CF5" w14:textId="36854887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0751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A9098D4" w14:textId="323C279B" w:rsidR="00294021" w:rsidRPr="00961BDD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145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843F786" w14:textId="48C82080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61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27BA8D7" w14:textId="4093BB5F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94021" w:rsidRPr="004339AA" w14:paraId="198C2FAB" w14:textId="77777777" w:rsidTr="00154DEE">
        <w:tc>
          <w:tcPr>
            <w:tcW w:w="551" w:type="dxa"/>
          </w:tcPr>
          <w:p w14:paraId="37D51E5C" w14:textId="77777777" w:rsidR="00294021" w:rsidRPr="00673731" w:rsidRDefault="00294021" w:rsidP="00294021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10.</w:t>
            </w:r>
          </w:p>
        </w:tc>
        <w:tc>
          <w:tcPr>
            <w:tcW w:w="6050" w:type="dxa"/>
            <w:gridSpan w:val="2"/>
          </w:tcPr>
          <w:p w14:paraId="05FA813F" w14:textId="3C963F13" w:rsidR="00294021" w:rsidRPr="00673731" w:rsidRDefault="00294021" w:rsidP="00294021">
            <w:pPr>
              <w:spacing w:before="40" w:after="4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</w:pP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>Does the student’s speech allow for participation/progress in the general curriculum? Please explain any difficulties</w:t>
            </w:r>
            <w:r w:rsidR="00E1684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 xml:space="preserve"> below.</w:t>
            </w:r>
            <w:r w:rsidRPr="00673731">
              <w:rPr>
                <w:rFonts w:ascii="Arial" w:hAnsi="Arial" w:cs="Arial"/>
                <w:b/>
                <w:color w:val="080808"/>
                <w:w w:val="105"/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</w:rPr>
            <w:id w:val="8820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763D0ED9" w14:textId="7E88026D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590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F6F872E" w14:textId="42D20469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240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4A1BC5E" w14:textId="0E0010E1" w:rsidR="00294021" w:rsidRPr="00961BDD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96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BC40EA9" w14:textId="33944E52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495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B7318D3" w14:textId="5B8D7DAC" w:rsidR="00294021" w:rsidRPr="00673731" w:rsidRDefault="00294021" w:rsidP="00294021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07D" w:rsidRPr="004339AA" w14:paraId="202EC94A" w14:textId="77777777" w:rsidTr="00E16841">
        <w:tc>
          <w:tcPr>
            <w:tcW w:w="9525" w:type="dxa"/>
            <w:gridSpan w:val="8"/>
          </w:tcPr>
          <w:p w14:paraId="0059FAA2" w14:textId="1EF06B9E" w:rsidR="00154DEE" w:rsidRPr="00961BDD" w:rsidRDefault="0005007D" w:rsidP="00E16841">
            <w:pPr>
              <w:spacing w:before="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61BDD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 you have any other observations related to the communication skills of this student? (Questions 9 &amp; 10)</w:t>
            </w:r>
          </w:p>
          <w:sdt>
            <w:sdtPr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id w:val="1371646158"/>
              <w:placeholder>
                <w:docPart w:val="F960264673904FAB8B6DA8A4D2EAE0EA"/>
              </w:placeholder>
              <w:showingPlcHdr/>
            </w:sdtPr>
            <w:sdtEndPr/>
            <w:sdtContent>
              <w:p w14:paraId="0074E982" w14:textId="3220A977" w:rsidR="00154DEE" w:rsidRPr="00961BDD" w:rsidRDefault="00294021" w:rsidP="00E16841">
                <w:pPr>
                  <w:spacing w:before="0" w:line="252" w:lineRule="auto"/>
                  <w:ind w:right="43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 w:rsidRPr="00A8465C">
                  <w:rPr>
                    <w:rFonts w:ascii="Arial" w:hAnsi="Arial" w:cs="Arial"/>
                    <w:bCs/>
                    <w:i/>
                    <w:iCs/>
                    <w:color w:val="C00000"/>
                    <w:w w:val="105"/>
                    <w:szCs w:val="24"/>
                  </w:rPr>
                  <w:t>Click to enter additional information here</w:t>
                </w:r>
              </w:p>
            </w:sdtContent>
          </w:sdt>
        </w:tc>
      </w:tr>
      <w:tr w:rsidR="00154DEE" w:rsidRPr="004339AA" w14:paraId="3ACA2949" w14:textId="77777777" w:rsidTr="00154DEE">
        <w:tc>
          <w:tcPr>
            <w:tcW w:w="9525" w:type="dxa"/>
            <w:gridSpan w:val="8"/>
          </w:tcPr>
          <w:p w14:paraId="3BA818BF" w14:textId="1058AA02" w:rsidR="00154DEE" w:rsidRPr="00E16841" w:rsidRDefault="00154DEE" w:rsidP="00E16841">
            <w:pPr>
              <w:spacing w:before="80" w:after="80" w:line="20" w:lineRule="atLeast"/>
              <w:ind w:right="43"/>
              <w:rPr>
                <w:rFonts w:ascii="Arial" w:hAnsi="Arial" w:cs="Arial"/>
                <w:b/>
                <w:color w:val="080808"/>
                <w:w w:val="105"/>
                <w:szCs w:val="24"/>
              </w:rPr>
            </w:pPr>
            <w:r w:rsidRPr="00E16841">
              <w:rPr>
                <w:rFonts w:ascii="Arial" w:hAnsi="Arial" w:cs="Arial"/>
                <w:b/>
                <w:color w:val="080808"/>
                <w:w w:val="105"/>
                <w:szCs w:val="24"/>
              </w:rPr>
              <w:t>Respondent’s Signature:</w:t>
            </w:r>
          </w:p>
        </w:tc>
      </w:tr>
      <w:tr w:rsidR="00154DEE" w:rsidRPr="004339AA" w14:paraId="73EF6575" w14:textId="77777777" w:rsidTr="00A8465C">
        <w:tc>
          <w:tcPr>
            <w:tcW w:w="5845" w:type="dxa"/>
            <w:gridSpan w:val="2"/>
            <w:vAlign w:val="center"/>
          </w:tcPr>
          <w:p w14:paraId="4773741D" w14:textId="50947BDE" w:rsidR="00154DEE" w:rsidRPr="00673731" w:rsidRDefault="00154DEE" w:rsidP="00E16841">
            <w:pPr>
              <w:spacing w:before="80" w:after="80" w:line="20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73731">
              <w:rPr>
                <w:rFonts w:ascii="Arial" w:hAnsi="Arial" w:cs="Arial"/>
                <w:b/>
                <w:color w:val="0F0F0F"/>
                <w:w w:val="105"/>
              </w:rPr>
              <w:t>Title:</w:t>
            </w:r>
          </w:p>
        </w:tc>
        <w:tc>
          <w:tcPr>
            <w:tcW w:w="3680" w:type="dxa"/>
            <w:gridSpan w:val="6"/>
            <w:vAlign w:val="center"/>
          </w:tcPr>
          <w:p w14:paraId="44044C49" w14:textId="6B60C29F" w:rsidR="00154DEE" w:rsidRPr="00961BDD" w:rsidRDefault="00154DEE" w:rsidP="00E16841">
            <w:pPr>
              <w:spacing w:before="80" w:after="80" w:line="20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61BDD">
              <w:rPr>
                <w:rFonts w:ascii="Arial" w:hAnsi="Arial" w:cs="Arial"/>
                <w:b/>
                <w:color w:val="0F0F0F"/>
                <w:w w:val="105"/>
              </w:rPr>
              <w:t>Date:</w:t>
            </w:r>
          </w:p>
        </w:tc>
      </w:tr>
    </w:tbl>
    <w:p w14:paraId="12D5DFDD" w14:textId="77777777" w:rsidR="00A15BF0" w:rsidRPr="004339AA" w:rsidRDefault="00A15BF0" w:rsidP="00B51B52">
      <w:pPr>
        <w:pStyle w:val="Heading2"/>
        <w:rPr>
          <w:rFonts w:cs="Arial"/>
          <w:sz w:val="17"/>
        </w:rPr>
      </w:pPr>
      <w:bookmarkStart w:id="4" w:name="_Appendix_F:_Speech"/>
      <w:bookmarkStart w:id="5" w:name="_Appendix_G:_Orofacial"/>
      <w:bookmarkEnd w:id="4"/>
      <w:bookmarkEnd w:id="5"/>
    </w:p>
    <w:sectPr w:rsidR="00A15BF0" w:rsidRPr="004339AA" w:rsidSect="0035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2BD6" w14:textId="77777777" w:rsidR="00FA42F7" w:rsidRDefault="00FA42F7" w:rsidP="007E52BC">
      <w:pPr>
        <w:spacing w:before="0" w:after="0" w:line="240" w:lineRule="auto"/>
      </w:pPr>
      <w:r>
        <w:separator/>
      </w:r>
    </w:p>
  </w:endnote>
  <w:endnote w:type="continuationSeparator" w:id="0">
    <w:p w14:paraId="4C359496" w14:textId="77777777" w:rsidR="00FA42F7" w:rsidRDefault="00FA42F7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AA55" w14:textId="77777777" w:rsidR="00FA42F7" w:rsidRDefault="00FA42F7" w:rsidP="007E52BC">
      <w:pPr>
        <w:spacing w:before="0" w:after="0" w:line="240" w:lineRule="auto"/>
      </w:pPr>
      <w:r>
        <w:separator/>
      </w:r>
    </w:p>
  </w:footnote>
  <w:footnote w:type="continuationSeparator" w:id="0">
    <w:p w14:paraId="463663C2" w14:textId="77777777" w:rsidR="00FA42F7" w:rsidRDefault="00FA42F7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zLfejQyX6IM3ZH3yPrNiJBYbrEUcCUzCTw2rReQbhyoo/WzRimC5awRl0MQA9UXs6RoPLfonqQybwzxvG4MFg==" w:salt="9So4Mz2/XUBDpu6icCE1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021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57E7F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48CF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2233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465C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1B52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6841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57C9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330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3DC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5C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29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0264673904FAB8B6DA8A4D2EA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D3C8-5543-4EB9-BEDB-1A0CDCEF3695}"/>
      </w:docPartPr>
      <w:docPartBody>
        <w:p w:rsidR="00572D44" w:rsidRDefault="004E7347" w:rsidP="004E7347">
          <w:pPr>
            <w:pStyle w:val="F960264673904FAB8B6DA8A4D2EAE0EA"/>
          </w:pPr>
          <w:r w:rsidRPr="00A8465C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Click to enter additional information here</w:t>
          </w:r>
        </w:p>
      </w:docPartBody>
    </w:docPart>
    <w:docPart>
      <w:docPartPr>
        <w:name w:val="430D704AD7734D2880CCF341A629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2BEC-4FA8-4B18-A6C3-D5DA17F9FA61}"/>
      </w:docPartPr>
      <w:docPartBody>
        <w:p w:rsidR="00E1376C" w:rsidRDefault="004E7347" w:rsidP="004E7347">
          <w:pPr>
            <w:pStyle w:val="430D704AD7734D2880CCF341A6298192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1B15F0993A5046C4BDA0B2F5821A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3E73-AF26-4837-A11D-B22821224941}"/>
      </w:docPartPr>
      <w:docPartBody>
        <w:p w:rsidR="00E1376C" w:rsidRDefault="004E7347" w:rsidP="004E7347">
          <w:pPr>
            <w:pStyle w:val="1B15F0993A5046C4BDA0B2F5821AD0CD"/>
          </w:pPr>
          <w:r w:rsidRPr="00A8465C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date</w:t>
          </w:r>
          <w:r w:rsidRPr="006160D5">
            <w:rPr>
              <w:rStyle w:val="PlaceholderText"/>
            </w:rPr>
            <w:t>.</w:t>
          </w:r>
        </w:p>
      </w:docPartBody>
    </w:docPart>
    <w:docPart>
      <w:docPartPr>
        <w:name w:val="CB1BE2DC13184BC39606BD116B46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139C-F427-40B3-8749-D339D5A87023}"/>
      </w:docPartPr>
      <w:docPartBody>
        <w:p w:rsidR="00E1376C" w:rsidRDefault="004E7347" w:rsidP="004E7347">
          <w:pPr>
            <w:pStyle w:val="CB1BE2DC13184BC39606BD116B464B25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5ECB16E6970C452CA9DE0AF269B3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FFCD-8F17-4717-89F7-3E50CA6D8B7B}"/>
      </w:docPartPr>
      <w:docPartBody>
        <w:p w:rsidR="00E1376C" w:rsidRDefault="004E7347" w:rsidP="004E7347">
          <w:pPr>
            <w:pStyle w:val="5ECB16E6970C452CA9DE0AF269B3A58A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D6B479D71C364F2291EAFCC72880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9858-CB82-4C30-A866-393A2ECC9B63}"/>
      </w:docPartPr>
      <w:docPartBody>
        <w:p w:rsidR="00E1376C" w:rsidRDefault="004E7347" w:rsidP="004E7347">
          <w:pPr>
            <w:pStyle w:val="D6B479D71C364F2291EAFCC72880DFDB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B94BA3217CB74D75AD450908450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1F36-8759-474A-916F-24579D095AE8}"/>
      </w:docPartPr>
      <w:docPartBody>
        <w:p w:rsidR="00E1376C" w:rsidRDefault="004E7347" w:rsidP="004E7347">
          <w:pPr>
            <w:pStyle w:val="B94BA3217CB74D75AD4509084507A51C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3AA039FBBEBB46EB9CC591A200D8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1A05-DD55-4ACC-B365-6BA260994663}"/>
      </w:docPartPr>
      <w:docPartBody>
        <w:p w:rsidR="00E1376C" w:rsidRDefault="004E7347" w:rsidP="004E7347">
          <w:pPr>
            <w:pStyle w:val="3AA039FBBEBB46EB9CC591A200D8E7F4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5D64949ECF394EE3BA7BFBC8F38A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EC3-3CE1-4382-B008-4AB915DE68A6}"/>
      </w:docPartPr>
      <w:docPartBody>
        <w:p w:rsidR="00E1376C" w:rsidRDefault="004E7347" w:rsidP="004E7347">
          <w:pPr>
            <w:pStyle w:val="5D64949ECF394EE3BA7BFBC8F38A5A88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9CD18FCBD5934B53B7DBF82691BF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60DB-66E5-4FCE-B5B0-709898754EF0}"/>
      </w:docPartPr>
      <w:docPartBody>
        <w:p w:rsidR="00E1376C" w:rsidRDefault="004E7347" w:rsidP="004E7347">
          <w:pPr>
            <w:pStyle w:val="9CD18FCBD5934B53B7DBF82691BFBA78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Respondent’s Name</w:t>
          </w:r>
        </w:p>
      </w:docPartBody>
    </w:docPart>
    <w:docPart>
      <w:docPartPr>
        <w:name w:val="6DCB879B0A4E453393CAB6615AE7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2F6-B78A-4746-A0BA-3AB531035F34}"/>
      </w:docPartPr>
      <w:docPartBody>
        <w:p w:rsidR="00E1376C" w:rsidRDefault="004E7347" w:rsidP="004E7347">
          <w:pPr>
            <w:pStyle w:val="6DCB879B0A4E453393CAB6615AE730C9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Primary Language</w:t>
          </w:r>
        </w:p>
      </w:docPartBody>
    </w:docPart>
    <w:docPart>
      <w:docPartPr>
        <w:name w:val="BA8535F63AE74EB5B1BFBDF236BC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7E12-1CBE-483A-9A30-1C48278B39AA}"/>
      </w:docPartPr>
      <w:docPartBody>
        <w:p w:rsidR="00E1376C" w:rsidRDefault="004E7347" w:rsidP="004E7347">
          <w:pPr>
            <w:pStyle w:val="BA8535F63AE74EB5B1BFBDF236BCF123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5B"/>
    <w:rsid w:val="004E7347"/>
    <w:rsid w:val="00572D44"/>
    <w:rsid w:val="0096685B"/>
    <w:rsid w:val="00E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347"/>
    <w:rPr>
      <w:color w:val="808080"/>
    </w:rPr>
  </w:style>
  <w:style w:type="paragraph" w:customStyle="1" w:styleId="430D704AD7734D2880CCF341A6298192">
    <w:name w:val="430D704AD7734D2880CCF341A6298192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B15F0993A5046C4BDA0B2F5821AD0CD">
    <w:name w:val="1B15F0993A5046C4BDA0B2F5821AD0CD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B1BE2DC13184BC39606BD116B464B25">
    <w:name w:val="CB1BE2DC13184BC39606BD116B464B25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ECB16E6970C452CA9DE0AF269B3A58A">
    <w:name w:val="5ECB16E6970C452CA9DE0AF269B3A58A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6B479D71C364F2291EAFCC72880DFDB">
    <w:name w:val="D6B479D71C364F2291EAFCC72880DFDB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94BA3217CB74D75AD4509084507A51C">
    <w:name w:val="B94BA3217CB74D75AD4509084507A51C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AA039FBBEBB46EB9CC591A200D8E7F4">
    <w:name w:val="3AA039FBBEBB46EB9CC591A200D8E7F4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D64949ECF394EE3BA7BFBC8F38A5A88">
    <w:name w:val="5D64949ECF394EE3BA7BFBC8F38A5A88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CD18FCBD5934B53B7DBF82691BFBA78">
    <w:name w:val="9CD18FCBD5934B53B7DBF82691BFBA78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CB879B0A4E453393CAB6615AE730C9">
    <w:name w:val="6DCB879B0A4E453393CAB6615AE730C9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A8535F63AE74EB5B1BFBDF236BCF123">
    <w:name w:val="BA8535F63AE74EB5B1BFBDF236BCF123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960264673904FAB8B6DA8A4D2EAE0EA">
    <w:name w:val="F960264673904FAB8B6DA8A4D2EAE0EA"/>
    <w:rsid w:val="004E734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2023-08-17T13:37:00Z</dcterms:created>
  <dcterms:modified xsi:type="dcterms:W3CDTF">2023-08-17T13:37:00Z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